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54" w:rsidRDefault="00846C54">
      <w:pPr>
        <w:pStyle w:val="1"/>
        <w:framePr w:wrap="auto"/>
      </w:pPr>
    </w:p>
    <w:tbl>
      <w:tblPr>
        <w:tblW w:w="94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684"/>
        <w:gridCol w:w="1841"/>
        <w:gridCol w:w="1815"/>
        <w:gridCol w:w="2099"/>
      </w:tblGrid>
      <w:tr w:rsidR="00846C54" w:rsidTr="00373B16">
        <w:trPr>
          <w:trHeight w:val="1107"/>
        </w:trPr>
        <w:tc>
          <w:tcPr>
            <w:tcW w:w="9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 w:rsidP="00373B16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36"/>
                <w:szCs w:val="36"/>
                <w:lang w:val="zh-TW" w:eastAsia="zh-TW"/>
              </w:rPr>
              <w:t>《四凤》服装</w:t>
            </w:r>
            <w:r w:rsidR="00373B16">
              <w:rPr>
                <w:rFonts w:ascii="宋体" w:eastAsia="宋体" w:hAnsi="宋体" w:cs="宋体"/>
                <w:b/>
                <w:bCs/>
                <w:sz w:val="36"/>
                <w:szCs w:val="36"/>
                <w:lang w:val="zh-TW"/>
              </w:rPr>
              <w:t>技术参数</w:t>
            </w:r>
          </w:p>
        </w:tc>
      </w:tr>
      <w:tr w:rsidR="00846C54" w:rsidTr="00373B16">
        <w:trPr>
          <w:trHeight w:val="430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CN"/>
              </w:rPr>
              <w:t>服装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rPr>
                <w:rFonts w:eastAsia="Times New Roman"/>
                <w:lang w:val="zh-TW" w:eastAsia="zh-TW"/>
              </w:rPr>
              <w:t>角色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lang w:val="zh-TW" w:eastAsia="zh-TW"/>
              </w:rPr>
              <w:t>鞋子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rPr>
                <w:rFonts w:eastAsia="Times New Roman"/>
                <w:lang w:val="zh-CN"/>
              </w:rPr>
              <w:t>备注</w:t>
            </w:r>
          </w:p>
        </w:tc>
      </w:tr>
      <w:tr w:rsidR="00846C54" w:rsidTr="00373B16">
        <w:trPr>
          <w:trHeight w:val="85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CN"/>
              </w:rPr>
              <w:t>工人服装一套（内衣工作服、外褂）（</w:t>
            </w:r>
            <w:r>
              <w:rPr>
                <w:rFonts w:ascii="Times New Roman"/>
                <w:sz w:val="28"/>
                <w:szCs w:val="28"/>
              </w:rPr>
              <w:t>xl</w:t>
            </w:r>
            <w:r>
              <w:rPr>
                <w:rFonts w:eastAsia="Times New Roman"/>
                <w:sz w:val="28"/>
                <w:szCs w:val="28"/>
              </w:rPr>
              <w:t>）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CN"/>
              </w:rPr>
              <w:t>鲁大海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TW" w:eastAsia="zh-TW"/>
              </w:rPr>
              <w:t>布鞋（</w:t>
            </w:r>
            <w:r>
              <w:rPr>
                <w:rFonts w:ascii="Times New Roman"/>
                <w:sz w:val="28"/>
                <w:szCs w:val="28"/>
              </w:rPr>
              <w:t>40</w:t>
            </w:r>
            <w:r>
              <w:rPr>
                <w:rFonts w:eastAsia="Times New Roman"/>
                <w:sz w:val="28"/>
                <w:szCs w:val="28"/>
                <w:lang w:val="zh-CN"/>
              </w:rPr>
              <w:t>码）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rPr>
                <w:rFonts w:eastAsia="Times New Roman"/>
                <w:lang w:val="zh-CN"/>
              </w:rPr>
              <w:t>普通老北京男士布鞋</w:t>
            </w:r>
          </w:p>
        </w:tc>
      </w:tr>
    </w:tbl>
    <w:tbl>
      <w:tblPr>
        <w:tblW w:w="94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438"/>
      </w:tblGrid>
      <w:tr w:rsidR="00846C54" w:rsidTr="00373B16">
        <w:trPr>
          <w:trHeight w:val="286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846C54">
            <w:pPr>
              <w:framePr w:wrap="around"/>
            </w:pPr>
          </w:p>
        </w:tc>
      </w:tr>
    </w:tbl>
    <w:tbl>
      <w:tblPr>
        <w:tblW w:w="94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689"/>
        <w:gridCol w:w="1844"/>
        <w:gridCol w:w="1818"/>
        <w:gridCol w:w="2102"/>
      </w:tblGrid>
      <w:tr w:rsidR="00846C54" w:rsidTr="00373B16">
        <w:trPr>
          <w:trHeight w:val="86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eastAsia="Times New Roman" w:hint="default"/>
                <w:sz w:val="28"/>
                <w:szCs w:val="28"/>
                <w:lang w:val="zh-TW" w:eastAsia="zh-TW"/>
              </w:rPr>
            </w:pPr>
            <w:r>
              <w:rPr>
                <w:rFonts w:eastAsia="Times New Roman"/>
                <w:sz w:val="28"/>
                <w:szCs w:val="28"/>
                <w:lang w:val="zh-TW" w:eastAsia="zh-TW"/>
              </w:rPr>
              <w:t>粗布衣一套（上衣、裤子）</w:t>
            </w:r>
          </w:p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TW" w:eastAsia="zh-TW"/>
              </w:rPr>
              <w:t>（</w:t>
            </w:r>
            <w:r>
              <w:rPr>
                <w:rFonts w:ascii="Times New Roman"/>
                <w:sz w:val="28"/>
                <w:szCs w:val="28"/>
              </w:rPr>
              <w:t>M</w:t>
            </w:r>
            <w:r>
              <w:rPr>
                <w:rFonts w:eastAsia="Times New Roman"/>
                <w:sz w:val="28"/>
                <w:szCs w:val="28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CN"/>
              </w:rPr>
              <w:t>鲁</w:t>
            </w:r>
            <w:proofErr w:type="gramStart"/>
            <w:r>
              <w:rPr>
                <w:rFonts w:eastAsia="Times New Roman"/>
                <w:sz w:val="28"/>
                <w:szCs w:val="28"/>
                <w:lang w:val="zh-CN"/>
              </w:rPr>
              <w:t>侍</w:t>
            </w:r>
            <w:proofErr w:type="gramEnd"/>
            <w:r>
              <w:rPr>
                <w:rFonts w:eastAsia="Times New Roman"/>
                <w:sz w:val="28"/>
                <w:szCs w:val="28"/>
                <w:lang w:val="zh-CN"/>
              </w:rPr>
              <w:t>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lang w:val="zh-TW" w:eastAsia="zh-TW"/>
              </w:rPr>
              <w:t>布鞋（</w:t>
            </w:r>
            <w:r>
              <w:rPr>
                <w:rFonts w:ascii="Times New Roman"/>
              </w:rPr>
              <w:t>35</w:t>
            </w:r>
            <w:r>
              <w:rPr>
                <w:rFonts w:eastAsia="Times New Roman"/>
                <w:lang w:val="zh-CN"/>
              </w:rPr>
              <w:t>码）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rPr>
                <w:rFonts w:eastAsia="Times New Roman"/>
                <w:lang w:val="zh-CN"/>
              </w:rPr>
              <w:t>普通老北京女士布鞋</w:t>
            </w:r>
          </w:p>
        </w:tc>
      </w:tr>
      <w:tr w:rsidR="00846C54" w:rsidTr="00373B16">
        <w:trPr>
          <w:trHeight w:val="87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ascii="Times New Roman" w:eastAsia="Times New Roman" w:hAnsi="Times New Roman" w:cs="Times New Roman" w:hint="default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zh-TW" w:eastAsia="zh-TW"/>
              </w:rPr>
              <w:t>粗布衣一套（上衣、裤子）</w:t>
            </w:r>
          </w:p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CN"/>
              </w:rPr>
              <w:t>（</w:t>
            </w:r>
            <w:r>
              <w:rPr>
                <w:rFonts w:ascii="Times New Roman"/>
                <w:sz w:val="28"/>
                <w:szCs w:val="28"/>
                <w:lang w:val="zh-CN"/>
              </w:rPr>
              <w:t>S</w:t>
            </w:r>
            <w:r>
              <w:rPr>
                <w:rFonts w:eastAsia="Times New Roman"/>
                <w:sz w:val="28"/>
                <w:szCs w:val="28"/>
                <w:lang w:val="zh-CN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CN"/>
              </w:rPr>
              <w:t>四凤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TW" w:eastAsia="zh-TW"/>
              </w:rPr>
              <w:t>布鞋</w:t>
            </w:r>
            <w:r>
              <w:rPr>
                <w:rFonts w:eastAsia="Times New Roman"/>
                <w:sz w:val="28"/>
                <w:szCs w:val="28"/>
                <w:lang w:val="zh-CN"/>
              </w:rPr>
              <w:t>（</w:t>
            </w:r>
            <w:r>
              <w:rPr>
                <w:rFonts w:ascii="Times New Roman"/>
                <w:sz w:val="28"/>
                <w:szCs w:val="28"/>
                <w:lang w:val="zh-CN"/>
              </w:rPr>
              <w:t>37</w:t>
            </w:r>
            <w:r>
              <w:rPr>
                <w:rFonts w:eastAsia="Times New Roman"/>
                <w:sz w:val="28"/>
                <w:szCs w:val="28"/>
                <w:lang w:val="zh-CN"/>
              </w:rPr>
              <w:t>码）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rPr>
                <w:rFonts w:eastAsia="Times New Roman"/>
                <w:lang w:val="zh-CN"/>
              </w:rPr>
              <w:t>普通老北京女士布鞋</w:t>
            </w:r>
          </w:p>
        </w:tc>
      </w:tr>
      <w:tr w:rsidR="00846C54" w:rsidTr="00373B16">
        <w:trPr>
          <w:trHeight w:val="8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CN"/>
              </w:rPr>
              <w:t>长衫（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xxxl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CN"/>
              </w:rPr>
              <w:t>鲁贵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TW" w:eastAsia="zh-TW"/>
              </w:rPr>
              <w:t>布鞋（</w:t>
            </w:r>
            <w:r>
              <w:rPr>
                <w:rFonts w:ascii="Times New Roman"/>
                <w:sz w:val="28"/>
                <w:szCs w:val="28"/>
              </w:rPr>
              <w:t>43</w:t>
            </w:r>
            <w:r>
              <w:rPr>
                <w:rFonts w:eastAsia="Times New Roman"/>
                <w:sz w:val="28"/>
                <w:szCs w:val="28"/>
                <w:lang w:val="zh-CN"/>
              </w:rPr>
              <w:t>码）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rPr>
                <w:rFonts w:eastAsia="Times New Roman"/>
                <w:lang w:val="zh-CN"/>
              </w:rPr>
              <w:t>普通老北京男士布鞋</w:t>
            </w:r>
          </w:p>
        </w:tc>
      </w:tr>
      <w:tr w:rsidR="00846C54" w:rsidTr="00373B16">
        <w:trPr>
          <w:trHeight w:val="8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CN"/>
              </w:rPr>
              <w:t>长袍（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xxl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CN"/>
              </w:rPr>
              <w:t>周萍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TW" w:eastAsia="zh-TW"/>
              </w:rPr>
              <w:t>皮鞋（</w:t>
            </w:r>
            <w:r>
              <w:rPr>
                <w:rFonts w:ascii="Times New Roman"/>
                <w:sz w:val="28"/>
                <w:szCs w:val="28"/>
              </w:rPr>
              <w:t>43</w:t>
            </w:r>
            <w:r>
              <w:rPr>
                <w:rFonts w:eastAsia="Times New Roman"/>
                <w:sz w:val="28"/>
                <w:szCs w:val="28"/>
                <w:lang w:val="zh-CN"/>
              </w:rPr>
              <w:t>码）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t>黑色少年皮鞋</w:t>
            </w:r>
          </w:p>
        </w:tc>
      </w:tr>
      <w:tr w:rsidR="00846C54" w:rsidTr="00373B16">
        <w:trPr>
          <w:trHeight w:val="86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CN"/>
              </w:rPr>
              <w:t>衬衫、领结、背带、裤子（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xxl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proofErr w:type="gramStart"/>
            <w:r>
              <w:rPr>
                <w:rFonts w:eastAsia="Times New Roman"/>
                <w:lang w:val="zh-CN"/>
              </w:rPr>
              <w:t>周冲</w:t>
            </w:r>
            <w:proofErr w:type="gram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lang w:val="zh-TW" w:eastAsia="zh-TW"/>
              </w:rPr>
              <w:t>皮鞋（</w:t>
            </w:r>
            <w:r>
              <w:rPr>
                <w:rFonts w:ascii="Times New Roman"/>
              </w:rPr>
              <w:t>42</w:t>
            </w:r>
            <w:r>
              <w:rPr>
                <w:rFonts w:eastAsia="Times New Roman"/>
                <w:lang w:val="zh-CN"/>
              </w:rPr>
              <w:t>码）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t>白色少年皮鞋</w:t>
            </w:r>
          </w:p>
        </w:tc>
      </w:tr>
      <w:tr w:rsidR="00846C54" w:rsidTr="00373B16">
        <w:trPr>
          <w:trHeight w:val="8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TW" w:eastAsia="zh-TW"/>
              </w:rPr>
              <w:t>旗袍一件（</w:t>
            </w:r>
            <w:r>
              <w:rPr>
                <w:rFonts w:ascii="Times New Roman"/>
                <w:sz w:val="28"/>
                <w:szCs w:val="28"/>
              </w:rPr>
              <w:t>S</w:t>
            </w:r>
            <w:r>
              <w:rPr>
                <w:rFonts w:eastAsia="Times New Roman"/>
                <w:sz w:val="28"/>
                <w:szCs w:val="28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繁漪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TW" w:eastAsia="zh-TW"/>
              </w:rPr>
              <w:t>皮鞋（</w:t>
            </w:r>
            <w:r>
              <w:rPr>
                <w:rFonts w:ascii="Times New Roman"/>
                <w:sz w:val="28"/>
                <w:szCs w:val="28"/>
              </w:rPr>
              <w:t>37</w:t>
            </w:r>
            <w:r>
              <w:rPr>
                <w:rFonts w:eastAsia="Times New Roman"/>
                <w:sz w:val="28"/>
                <w:szCs w:val="28"/>
                <w:lang w:val="zh-CN"/>
              </w:rPr>
              <w:t>码）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t>古朴中年黑色高跟</w:t>
            </w:r>
          </w:p>
        </w:tc>
      </w:tr>
      <w:tr w:rsidR="00846C54" w:rsidTr="00373B16">
        <w:trPr>
          <w:trHeight w:val="8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CN"/>
              </w:rPr>
              <w:t>长马褂（</w:t>
            </w:r>
            <w:proofErr w:type="spellStart"/>
            <w:r>
              <w:rPr>
                <w:rFonts w:ascii="Times New Roman"/>
                <w:sz w:val="28"/>
                <w:szCs w:val="28"/>
              </w:rPr>
              <w:t>xxl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）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CN"/>
              </w:rPr>
              <w:t>周朴园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jc w:val="center"/>
              <w:rPr>
                <w:rFonts w:hint="default"/>
              </w:rPr>
            </w:pPr>
            <w:r>
              <w:rPr>
                <w:rFonts w:eastAsia="Times New Roman"/>
                <w:sz w:val="28"/>
                <w:szCs w:val="28"/>
                <w:lang w:val="zh-TW" w:eastAsia="zh-TW"/>
              </w:rPr>
              <w:t>皮鞋（</w:t>
            </w:r>
            <w:r>
              <w:rPr>
                <w:rFonts w:ascii="Times New Roman"/>
                <w:sz w:val="28"/>
                <w:szCs w:val="28"/>
              </w:rPr>
              <w:t>44</w:t>
            </w:r>
            <w:r>
              <w:rPr>
                <w:rFonts w:eastAsia="Times New Roman"/>
                <w:sz w:val="28"/>
                <w:szCs w:val="28"/>
                <w:lang w:val="zh-CN"/>
              </w:rPr>
              <w:t>码）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Default="001110C4">
            <w:pPr>
              <w:pStyle w:val="A5"/>
              <w:framePr w:wrap="auto"/>
              <w:jc w:val="center"/>
              <w:rPr>
                <w:rFonts w:hint="default"/>
              </w:rPr>
            </w:pPr>
            <w:r>
              <w:t>黑色中年皮鞋</w:t>
            </w:r>
          </w:p>
        </w:tc>
      </w:tr>
      <w:tr w:rsidR="00846C54" w:rsidTr="00373B16">
        <w:trPr>
          <w:trHeight w:val="402"/>
        </w:trPr>
        <w:tc>
          <w:tcPr>
            <w:tcW w:w="9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C54" w:rsidRPr="00373B16" w:rsidRDefault="00373B16" w:rsidP="00373B16">
            <w:pPr>
              <w:pStyle w:val="A5"/>
              <w:framePr w:wrap="auto"/>
              <w:jc w:val="center"/>
              <w:rPr>
                <w:rFonts w:hint="default"/>
                <w:b/>
              </w:rPr>
            </w:pPr>
            <w:r w:rsidRPr="00373B16">
              <w:rPr>
                <w:b/>
              </w:rPr>
              <w:t>预算：3000</w:t>
            </w:r>
            <w:r>
              <w:rPr>
                <w:b/>
              </w:rPr>
              <w:t>元</w:t>
            </w:r>
          </w:p>
        </w:tc>
      </w:tr>
    </w:tbl>
    <w:p w:rsidR="00846C54" w:rsidRDefault="00846C54">
      <w:pPr>
        <w:pStyle w:val="1"/>
        <w:framePr w:wrap="auto"/>
      </w:pPr>
      <w:bookmarkStart w:id="0" w:name="_GoBack"/>
      <w:bookmarkEnd w:id="0"/>
    </w:p>
    <w:sectPr w:rsidR="00846C54" w:rsidSect="00846C5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C54" w:rsidRDefault="00846C54" w:rsidP="00846C54">
      <w:pPr>
        <w:framePr w:wrap="around"/>
      </w:pPr>
      <w:r>
        <w:separator/>
      </w:r>
    </w:p>
  </w:endnote>
  <w:endnote w:type="continuationSeparator" w:id="1">
    <w:p w:rsidR="00846C54" w:rsidRDefault="00846C54" w:rsidP="00846C54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54" w:rsidRDefault="00846C54">
    <w:pPr>
      <w:pStyle w:val="a4"/>
      <w:framePr w:wrap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C54" w:rsidRDefault="00846C54" w:rsidP="00846C54">
      <w:pPr>
        <w:framePr w:wrap="around"/>
      </w:pPr>
      <w:r>
        <w:separator/>
      </w:r>
    </w:p>
  </w:footnote>
  <w:footnote w:type="continuationSeparator" w:id="1">
    <w:p w:rsidR="00846C54" w:rsidRDefault="00846C54" w:rsidP="00846C54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C54" w:rsidRDefault="00846C54">
    <w:pPr>
      <w:pStyle w:val="a4"/>
      <w:framePr w:wrap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6C54"/>
    <w:rsid w:val="001110C4"/>
    <w:rsid w:val="00373B16"/>
    <w:rsid w:val="00846C54"/>
    <w:rsid w:val="07BF5330"/>
    <w:rsid w:val="087606E2"/>
    <w:rsid w:val="3DF2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C54"/>
    <w:pPr>
      <w:framePr w:wrap="around" w:hAnchor="text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46C54"/>
    <w:rPr>
      <w:u w:val="single"/>
    </w:rPr>
  </w:style>
  <w:style w:type="table" w:customStyle="1" w:styleId="TableNormal">
    <w:name w:val="Table Normal"/>
    <w:qFormat/>
    <w:rsid w:val="00846C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rsid w:val="00846C54"/>
    <w:pPr>
      <w:framePr w:wrap="around" w:hAnchor="text"/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1">
    <w:name w:val="正文1"/>
    <w:qFormat/>
    <w:rsid w:val="00846C54"/>
    <w:pPr>
      <w:framePr w:wrap="around" w:hAnchor="text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A5">
    <w:name w:val="正文 A"/>
    <w:qFormat/>
    <w:rsid w:val="00846C54"/>
    <w:pPr>
      <w:framePr w:wrap="around" w:hAnchor="text"/>
      <w:widowControl w:val="0"/>
      <w:jc w:val="both"/>
    </w:pPr>
    <w:rPr>
      <w:rFonts w:ascii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rsid w:val="00373B16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73B16"/>
    <w:rPr>
      <w:sz w:val="18"/>
      <w:szCs w:val="18"/>
      <w:lang w:eastAsia="en-US"/>
    </w:rPr>
  </w:style>
  <w:style w:type="paragraph" w:styleId="a7">
    <w:name w:val="footer"/>
    <w:basedOn w:val="a"/>
    <w:link w:val="Char0"/>
    <w:rsid w:val="00373B16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73B16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</cp:revision>
  <cp:lastPrinted>2016-07-11T07:18:00Z</cp:lastPrinted>
  <dcterms:created xsi:type="dcterms:W3CDTF">2016-07-07T04:49:00Z</dcterms:created>
  <dcterms:modified xsi:type="dcterms:W3CDTF">2016-07-11T07:55:00Z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